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9183" w14:textId="77777777" w:rsidR="005503BA" w:rsidRDefault="005503BA" w:rsidP="00B2632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2024-25</w:t>
      </w:r>
    </w:p>
    <w:p w14:paraId="48AABEB0" w14:textId="5AB8511C" w:rsidR="004D2F78" w:rsidRDefault="00B26326" w:rsidP="00B2632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4D2F78">
        <w:rPr>
          <w:rFonts w:cstheme="minorHAnsi"/>
          <w:b/>
          <w:bCs/>
          <w:sz w:val="28"/>
          <w:szCs w:val="28"/>
        </w:rPr>
        <w:t xml:space="preserve">Tentative Agreement </w:t>
      </w:r>
      <w:r w:rsidR="00203DD4" w:rsidRPr="001E41DA">
        <w:rPr>
          <w:rFonts w:cstheme="minorHAnsi"/>
          <w:b/>
          <w:bCs/>
          <w:sz w:val="28"/>
          <w:szCs w:val="28"/>
        </w:rPr>
        <w:t>Analysis Information Sheet</w:t>
      </w:r>
    </w:p>
    <w:p w14:paraId="54F2E3A9" w14:textId="1CE2ECFF" w:rsidR="00203DD4" w:rsidRPr="001E41DA" w:rsidRDefault="00203DD4" w:rsidP="00B26326">
      <w:pPr>
        <w:jc w:val="center"/>
        <w:rPr>
          <w:rFonts w:cstheme="minorHAnsi"/>
          <w:b/>
          <w:bCs/>
          <w:sz w:val="28"/>
          <w:szCs w:val="28"/>
        </w:rPr>
      </w:pPr>
      <w:r w:rsidRPr="001E41DA">
        <w:rPr>
          <w:rFonts w:cstheme="minorHAnsi"/>
          <w:b/>
          <w:bCs/>
          <w:sz w:val="28"/>
          <w:szCs w:val="28"/>
        </w:rPr>
        <w:t>Any School Teacher</w:t>
      </w:r>
      <w:r w:rsidR="00680ED1" w:rsidRPr="001E41DA">
        <w:rPr>
          <w:rFonts w:cstheme="minorHAnsi"/>
          <w:b/>
          <w:bCs/>
          <w:sz w:val="28"/>
          <w:szCs w:val="28"/>
        </w:rPr>
        <w:t xml:space="preserve"> Association</w:t>
      </w:r>
    </w:p>
    <w:p w14:paraId="540DEA51" w14:textId="34E2F8F9" w:rsidR="005E5C80" w:rsidRPr="001E41DA" w:rsidRDefault="005E5C80">
      <w:pPr>
        <w:rPr>
          <w:rFonts w:cstheme="minorHAnsi"/>
          <w:sz w:val="28"/>
          <w:szCs w:val="28"/>
        </w:rPr>
      </w:pPr>
    </w:p>
    <w:p w14:paraId="0276303E" w14:textId="4E6CFE53" w:rsidR="005E5C80" w:rsidRPr="001E41DA" w:rsidRDefault="005E5C80">
      <w:pPr>
        <w:rPr>
          <w:rFonts w:cstheme="minorHAnsi"/>
          <w:sz w:val="28"/>
          <w:szCs w:val="28"/>
        </w:rPr>
      </w:pPr>
      <w:r w:rsidRPr="001E41DA">
        <w:rPr>
          <w:rFonts w:cstheme="minorHAnsi"/>
          <w:sz w:val="28"/>
          <w:szCs w:val="28"/>
        </w:rPr>
        <w:t xml:space="preserve">Number of certificated staff </w:t>
      </w:r>
      <w:r w:rsidR="00DF7D35">
        <w:rPr>
          <w:rFonts w:cstheme="minorHAnsi"/>
          <w:sz w:val="28"/>
          <w:szCs w:val="28"/>
        </w:rPr>
        <w:t>FT</w:t>
      </w:r>
      <w:r w:rsidR="003012AE">
        <w:rPr>
          <w:rFonts w:cstheme="minorHAnsi"/>
          <w:sz w:val="28"/>
          <w:szCs w:val="28"/>
        </w:rPr>
        <w:t>E</w:t>
      </w:r>
      <w:r w:rsidR="00DF7D35">
        <w:rPr>
          <w:rFonts w:cstheme="minorHAnsi"/>
          <w:sz w:val="28"/>
          <w:szCs w:val="28"/>
        </w:rPr>
        <w:t xml:space="preserve"> </w:t>
      </w:r>
      <w:r w:rsidRPr="001E41DA">
        <w:rPr>
          <w:rFonts w:cstheme="minorHAnsi"/>
          <w:sz w:val="28"/>
          <w:szCs w:val="28"/>
        </w:rPr>
        <w:t xml:space="preserve">= </w:t>
      </w:r>
      <w:r w:rsidR="00B008BE">
        <w:rPr>
          <w:rFonts w:cstheme="minorHAnsi"/>
          <w:sz w:val="28"/>
          <w:szCs w:val="28"/>
        </w:rPr>
        <w:t>850</w:t>
      </w:r>
    </w:p>
    <w:p w14:paraId="1E00DF1E" w14:textId="77777777" w:rsidR="00DF7D35" w:rsidRDefault="00DF7D35">
      <w:pPr>
        <w:rPr>
          <w:rFonts w:cstheme="minorHAnsi"/>
          <w:sz w:val="28"/>
          <w:szCs w:val="28"/>
        </w:rPr>
      </w:pPr>
    </w:p>
    <w:p w14:paraId="2978A205" w14:textId="3FE62140" w:rsidR="005E5C80" w:rsidRPr="001E41DA" w:rsidRDefault="005E5C80">
      <w:pPr>
        <w:rPr>
          <w:rFonts w:cstheme="minorHAnsi"/>
          <w:sz w:val="28"/>
          <w:szCs w:val="28"/>
        </w:rPr>
      </w:pPr>
      <w:r w:rsidRPr="001E41DA">
        <w:rPr>
          <w:rFonts w:cstheme="minorHAnsi"/>
          <w:sz w:val="28"/>
          <w:szCs w:val="28"/>
        </w:rPr>
        <w:t xml:space="preserve">Salary Increase = </w:t>
      </w:r>
      <w:r w:rsidR="00B008BE">
        <w:rPr>
          <w:rFonts w:cstheme="minorHAnsi"/>
          <w:sz w:val="28"/>
          <w:szCs w:val="28"/>
        </w:rPr>
        <w:t>11</w:t>
      </w:r>
      <w:r w:rsidRPr="001E41DA">
        <w:rPr>
          <w:rFonts w:cstheme="minorHAnsi"/>
          <w:sz w:val="28"/>
          <w:szCs w:val="28"/>
        </w:rPr>
        <w:t>%</w:t>
      </w:r>
    </w:p>
    <w:p w14:paraId="31BDE055" w14:textId="2079CC9D" w:rsidR="00871736" w:rsidRPr="001E41DA" w:rsidRDefault="00871736">
      <w:pPr>
        <w:rPr>
          <w:rFonts w:cstheme="minorHAnsi"/>
          <w:sz w:val="28"/>
          <w:szCs w:val="28"/>
        </w:rPr>
      </w:pPr>
      <w:r w:rsidRPr="001E41DA">
        <w:rPr>
          <w:rFonts w:cstheme="minorHAnsi"/>
          <w:sz w:val="28"/>
          <w:szCs w:val="28"/>
        </w:rPr>
        <w:t>One-time bonus = $1,500 (per FTE)</w:t>
      </w:r>
    </w:p>
    <w:p w14:paraId="7953380A" w14:textId="4DCD26E8" w:rsidR="00871736" w:rsidRPr="001E41DA" w:rsidRDefault="00871736">
      <w:pPr>
        <w:rPr>
          <w:rFonts w:cstheme="minorHAnsi"/>
          <w:sz w:val="28"/>
          <w:szCs w:val="28"/>
        </w:rPr>
      </w:pPr>
      <w:r w:rsidRPr="001E41DA">
        <w:rPr>
          <w:rFonts w:cstheme="minorHAnsi"/>
          <w:sz w:val="28"/>
          <w:szCs w:val="28"/>
        </w:rPr>
        <w:t xml:space="preserve">Step and column = </w:t>
      </w:r>
      <w:r w:rsidR="00465997" w:rsidRPr="001E41DA">
        <w:rPr>
          <w:rFonts w:cstheme="minorHAnsi"/>
          <w:sz w:val="28"/>
          <w:szCs w:val="28"/>
        </w:rPr>
        <w:t>1.5%</w:t>
      </w:r>
    </w:p>
    <w:p w14:paraId="18AF3A69" w14:textId="29613EE5" w:rsidR="00465997" w:rsidRPr="001E41DA" w:rsidRDefault="00465997">
      <w:pPr>
        <w:rPr>
          <w:rFonts w:cstheme="minorHAnsi"/>
          <w:sz w:val="28"/>
          <w:szCs w:val="28"/>
        </w:rPr>
      </w:pPr>
      <w:r w:rsidRPr="001E41DA">
        <w:rPr>
          <w:rFonts w:cstheme="minorHAnsi"/>
          <w:sz w:val="28"/>
          <w:szCs w:val="28"/>
        </w:rPr>
        <w:t xml:space="preserve">Current year salary cost before settlement = </w:t>
      </w:r>
      <w:r w:rsidR="00B26326">
        <w:rPr>
          <w:rFonts w:cstheme="minorHAnsi"/>
          <w:sz w:val="28"/>
          <w:szCs w:val="28"/>
        </w:rPr>
        <w:t>$</w:t>
      </w:r>
      <w:r w:rsidR="00EF2F4F">
        <w:rPr>
          <w:rFonts w:cstheme="minorHAnsi"/>
          <w:sz w:val="28"/>
          <w:szCs w:val="28"/>
        </w:rPr>
        <w:t xml:space="preserve"> </w:t>
      </w:r>
      <w:r w:rsidR="00E97ED1">
        <w:rPr>
          <w:rFonts w:cstheme="minorHAnsi"/>
          <w:sz w:val="28"/>
          <w:szCs w:val="28"/>
        </w:rPr>
        <w:t>66,652,292</w:t>
      </w:r>
    </w:p>
    <w:p w14:paraId="3FC960C5" w14:textId="77777777" w:rsidR="00B92709" w:rsidRDefault="00B92709" w:rsidP="006740EE">
      <w:pPr>
        <w:pStyle w:val="NoSpacing"/>
        <w:rPr>
          <w:sz w:val="28"/>
          <w:szCs w:val="28"/>
        </w:rPr>
      </w:pPr>
    </w:p>
    <w:p w14:paraId="369C94D8" w14:textId="192F1F1D" w:rsidR="006740EE" w:rsidRPr="006740EE" w:rsidRDefault="00465997" w:rsidP="006740EE">
      <w:pPr>
        <w:pStyle w:val="NoSpacing"/>
        <w:rPr>
          <w:sz w:val="28"/>
          <w:szCs w:val="28"/>
        </w:rPr>
      </w:pPr>
      <w:r w:rsidRPr="006740EE">
        <w:rPr>
          <w:sz w:val="28"/>
          <w:szCs w:val="28"/>
        </w:rPr>
        <w:t>Total statutory benefits cost before settlement =</w:t>
      </w:r>
      <w:r w:rsidR="000074EB" w:rsidRPr="006740EE">
        <w:rPr>
          <w:sz w:val="28"/>
          <w:szCs w:val="28"/>
        </w:rPr>
        <w:t xml:space="preserve"> </w:t>
      </w:r>
      <w:r w:rsidR="0069482B" w:rsidRPr="006740EE">
        <w:rPr>
          <w:sz w:val="28"/>
          <w:szCs w:val="28"/>
        </w:rPr>
        <w:t>$</w:t>
      </w:r>
      <w:r w:rsidR="00E97ED1" w:rsidRPr="006740EE">
        <w:rPr>
          <w:sz w:val="28"/>
          <w:szCs w:val="28"/>
        </w:rPr>
        <w:t>15,863,246</w:t>
      </w:r>
      <w:r w:rsidR="0069482B" w:rsidRPr="006740EE">
        <w:rPr>
          <w:sz w:val="28"/>
          <w:szCs w:val="28"/>
        </w:rPr>
        <w:t xml:space="preserve"> </w:t>
      </w:r>
    </w:p>
    <w:p w14:paraId="48D2D048" w14:textId="03EB90A5" w:rsidR="00465997" w:rsidRDefault="0069482B" w:rsidP="006740EE">
      <w:pPr>
        <w:pStyle w:val="NoSpacing"/>
        <w:rPr>
          <w:sz w:val="28"/>
          <w:szCs w:val="28"/>
        </w:rPr>
      </w:pPr>
      <w:r w:rsidRPr="006740EE">
        <w:rPr>
          <w:sz w:val="28"/>
          <w:szCs w:val="28"/>
        </w:rPr>
        <w:t xml:space="preserve">(Hint: apply the </w:t>
      </w:r>
      <w:r w:rsidR="00A35DF0">
        <w:rPr>
          <w:sz w:val="28"/>
          <w:szCs w:val="28"/>
        </w:rPr>
        <w:t xml:space="preserve">total </w:t>
      </w:r>
      <w:r w:rsidR="00FC45FB" w:rsidRPr="006740EE">
        <w:rPr>
          <w:sz w:val="28"/>
          <w:szCs w:val="28"/>
        </w:rPr>
        <w:t>% settlement increase to this cost)</w:t>
      </w:r>
    </w:p>
    <w:p w14:paraId="7EAA5842" w14:textId="77777777" w:rsidR="006740EE" w:rsidRPr="006740EE" w:rsidRDefault="006740EE" w:rsidP="006740EE">
      <w:pPr>
        <w:pStyle w:val="NoSpacing"/>
        <w:rPr>
          <w:sz w:val="28"/>
          <w:szCs w:val="28"/>
        </w:rPr>
      </w:pPr>
    </w:p>
    <w:p w14:paraId="7089EF82" w14:textId="2788F856" w:rsidR="00465997" w:rsidRPr="001E41DA" w:rsidRDefault="00465997">
      <w:pPr>
        <w:rPr>
          <w:rFonts w:cstheme="minorHAnsi"/>
          <w:sz w:val="28"/>
          <w:szCs w:val="28"/>
        </w:rPr>
      </w:pPr>
      <w:r w:rsidRPr="001E41DA">
        <w:rPr>
          <w:rFonts w:cstheme="minorHAnsi"/>
          <w:sz w:val="28"/>
          <w:szCs w:val="28"/>
        </w:rPr>
        <w:t xml:space="preserve">Total health and welfare cost before settlement = </w:t>
      </w:r>
      <w:r w:rsidR="00663A2A">
        <w:rPr>
          <w:rFonts w:cstheme="minorHAnsi"/>
          <w:sz w:val="28"/>
          <w:szCs w:val="28"/>
        </w:rPr>
        <w:t>$</w:t>
      </w:r>
      <w:r w:rsidR="00453675">
        <w:rPr>
          <w:rFonts w:cstheme="minorHAnsi"/>
          <w:sz w:val="28"/>
          <w:szCs w:val="28"/>
        </w:rPr>
        <w:t>14,476,486</w:t>
      </w:r>
    </w:p>
    <w:p w14:paraId="1B62B5B3" w14:textId="091003F6" w:rsidR="00DB5BB2" w:rsidRPr="001E41DA" w:rsidRDefault="00C25BA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</w:t>
      </w:r>
      <w:r w:rsidR="00DB5BB2" w:rsidRPr="001E41DA">
        <w:rPr>
          <w:rFonts w:cstheme="minorHAnsi"/>
          <w:sz w:val="28"/>
          <w:szCs w:val="28"/>
        </w:rPr>
        <w:t>ealth and welfare cap</w:t>
      </w:r>
      <w:r>
        <w:rPr>
          <w:rFonts w:cstheme="minorHAnsi"/>
          <w:sz w:val="28"/>
          <w:szCs w:val="28"/>
        </w:rPr>
        <w:t xml:space="preserve"> before settlement</w:t>
      </w:r>
      <w:r w:rsidR="00DB5BB2" w:rsidRPr="001E41DA">
        <w:rPr>
          <w:rFonts w:cstheme="minorHAnsi"/>
          <w:sz w:val="28"/>
          <w:szCs w:val="28"/>
        </w:rPr>
        <w:t xml:space="preserve"> = $1</w:t>
      </w:r>
      <w:r>
        <w:rPr>
          <w:rFonts w:cstheme="minorHAnsi"/>
          <w:sz w:val="28"/>
          <w:szCs w:val="28"/>
        </w:rPr>
        <w:t>8</w:t>
      </w:r>
      <w:r w:rsidR="00DB5BB2" w:rsidRPr="001E41DA">
        <w:rPr>
          <w:rFonts w:cstheme="minorHAnsi"/>
          <w:sz w:val="28"/>
          <w:szCs w:val="28"/>
        </w:rPr>
        <w:t>,500</w:t>
      </w:r>
    </w:p>
    <w:p w14:paraId="45CFB0DC" w14:textId="52A3E92F" w:rsidR="005D3F89" w:rsidRDefault="00DB5BB2">
      <w:pPr>
        <w:rPr>
          <w:rFonts w:cstheme="minorHAnsi"/>
          <w:sz w:val="28"/>
          <w:szCs w:val="28"/>
        </w:rPr>
      </w:pPr>
      <w:r w:rsidRPr="001E41DA">
        <w:rPr>
          <w:rFonts w:cstheme="minorHAnsi"/>
          <w:sz w:val="28"/>
          <w:szCs w:val="28"/>
        </w:rPr>
        <w:t>Annual increase to cap per settlement</w:t>
      </w:r>
      <w:r w:rsidR="00C25BA2">
        <w:rPr>
          <w:rFonts w:cstheme="minorHAnsi"/>
          <w:sz w:val="28"/>
          <w:szCs w:val="28"/>
        </w:rPr>
        <w:t xml:space="preserve"> = $2,000</w:t>
      </w:r>
    </w:p>
    <w:p w14:paraId="75358C4F" w14:textId="2254A38B" w:rsidR="00D97E41" w:rsidRDefault="00D97E41">
      <w:pPr>
        <w:rPr>
          <w:rFonts w:cstheme="minorHAnsi"/>
          <w:sz w:val="28"/>
          <w:szCs w:val="28"/>
        </w:rPr>
      </w:pPr>
    </w:p>
    <w:p w14:paraId="2412D441" w14:textId="1525098E" w:rsidR="00D97E41" w:rsidRDefault="00D97E4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District has a $</w:t>
      </w:r>
      <w:r w:rsidR="00725B34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.0M balance in Fund 17 as of 06/30/2</w:t>
      </w:r>
      <w:r w:rsidR="005503BA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.</w:t>
      </w:r>
    </w:p>
    <w:p w14:paraId="59731438" w14:textId="5C0E936A" w:rsidR="00B92709" w:rsidRDefault="0040360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Settlement reached in September 202</w:t>
      </w:r>
      <w:r w:rsidR="005503BA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 xml:space="preserve">, board approval </w:t>
      </w:r>
      <w:r w:rsidR="00D6570B">
        <w:rPr>
          <w:rFonts w:cstheme="minorHAnsi"/>
          <w:sz w:val="28"/>
          <w:szCs w:val="28"/>
        </w:rPr>
        <w:t>set for</w:t>
      </w:r>
      <w:r>
        <w:rPr>
          <w:rFonts w:cstheme="minorHAnsi"/>
          <w:sz w:val="28"/>
          <w:szCs w:val="28"/>
        </w:rPr>
        <w:t xml:space="preserve"> October 202</w:t>
      </w:r>
      <w:r w:rsidR="005503BA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.</w:t>
      </w:r>
    </w:p>
    <w:sectPr w:rsidR="00B92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2C"/>
    <w:rsid w:val="000074EB"/>
    <w:rsid w:val="000C35C2"/>
    <w:rsid w:val="001454CD"/>
    <w:rsid w:val="001E41DA"/>
    <w:rsid w:val="00203DD4"/>
    <w:rsid w:val="00247BF3"/>
    <w:rsid w:val="003012AE"/>
    <w:rsid w:val="0037412C"/>
    <w:rsid w:val="00395E8B"/>
    <w:rsid w:val="00403603"/>
    <w:rsid w:val="00425A68"/>
    <w:rsid w:val="00453675"/>
    <w:rsid w:val="00465997"/>
    <w:rsid w:val="004D2F78"/>
    <w:rsid w:val="005503BA"/>
    <w:rsid w:val="005D3F89"/>
    <w:rsid w:val="005E5C80"/>
    <w:rsid w:val="00663A2A"/>
    <w:rsid w:val="006740EE"/>
    <w:rsid w:val="00680ED1"/>
    <w:rsid w:val="0069482B"/>
    <w:rsid w:val="007231AE"/>
    <w:rsid w:val="00725B34"/>
    <w:rsid w:val="00871736"/>
    <w:rsid w:val="00A35DF0"/>
    <w:rsid w:val="00A50D8A"/>
    <w:rsid w:val="00A86254"/>
    <w:rsid w:val="00AE34E2"/>
    <w:rsid w:val="00B008BE"/>
    <w:rsid w:val="00B1166A"/>
    <w:rsid w:val="00B26326"/>
    <w:rsid w:val="00B92709"/>
    <w:rsid w:val="00C1383A"/>
    <w:rsid w:val="00C25BA2"/>
    <w:rsid w:val="00D6570B"/>
    <w:rsid w:val="00D97E41"/>
    <w:rsid w:val="00DB5BB2"/>
    <w:rsid w:val="00DF7D35"/>
    <w:rsid w:val="00E97ED1"/>
    <w:rsid w:val="00EF2F4F"/>
    <w:rsid w:val="00F330F4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6453"/>
  <w15:chartTrackingRefBased/>
  <w15:docId w15:val="{F52561A9-200B-4D13-98F3-145B10C8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Fiscal Oversight Training</Sub_x0020_Category>
    <Posted_x0020_Date xmlns="1836095c-a8e1-4e39-a688-07b849484023">2023-06-30T07:00:00+00:00</Posted_x0020_Date>
    <File_x0020_Name xmlns="1836095c-a8e1-4e39-a688-07b849484023" xsi:nil="true"/>
    <URL xmlns="1836095c-a8e1-4e39-a688-07b849484023">https://www.fcmat.org/PublicationsReports/24 Fiscal Oversight Training Presettlement data.docx</URL>
    <Category xmlns="1836095c-a8e1-4e39-a688-07b849484023">Other Resources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 xsi:nil="true"/>
    <Plan xmlns="1836095c-a8e1-4e39-a688-07b849484023" xsi:nil="true"/>
    <TaxCatchAll xmlns="2764f696-ee76-49e1-8758-169b4b8d5a2f" xsi:nil="true"/>
    <_dlc_DocId xmlns="2764f696-ee76-49e1-8758-169b4b8d5a2f">D2A6QJZ574UD-1676105008-4598</_dlc_DocId>
    <_dlc_DocIdUrl xmlns="2764f696-ee76-49e1-8758-169b4b8d5a2f">
      <Url>https://fcmat2.sharepoint.com/sites/fcmat/_layouts/15/DocIdRedir.aspx?ID=D2A6QJZ574UD-1676105008-4598</Url>
      <Description>D2A6QJZ574UD-1676105008-4598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5D827-F45E-4DDA-97AF-1964298C684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871A96-45A4-495A-AEB7-835733A41AD4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B04243C-AFEA-40E6-89D4-17304DEEEE1E}"/>
</file>

<file path=customXml/itemProps4.xml><?xml version="1.0" encoding="utf-8"?>
<ds:datastoreItem xmlns:ds="http://schemas.openxmlformats.org/officeDocument/2006/customXml" ds:itemID="{00895EA4-AC11-490D-8030-14E342EAD872}">
  <ds:schemaRefs>
    <ds:schemaRef ds:uri="http://schemas.microsoft.com/office/2006/metadata/properties"/>
    <ds:schemaRef ds:uri="http://schemas.microsoft.com/office/infopath/2007/PartnerControls"/>
    <ds:schemaRef ds:uri="1836095c-a8e1-4e39-a688-07b849484023"/>
    <ds:schemaRef ds:uri="2764f696-ee76-49e1-8758-169b4b8d5a2f"/>
  </ds:schemaRefs>
</ds:datastoreItem>
</file>

<file path=customXml/itemProps5.xml><?xml version="1.0" encoding="utf-8"?>
<ds:datastoreItem xmlns:ds="http://schemas.openxmlformats.org/officeDocument/2006/customXml" ds:itemID="{74CF7024-ADE5-447D-947B-A0FB75105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Lillibridge</dc:creator>
  <cp:keywords/>
  <dc:description/>
  <cp:lastModifiedBy>Tami Montero</cp:lastModifiedBy>
  <cp:revision>2</cp:revision>
  <cp:lastPrinted>2023-06-28T20:57:00Z</cp:lastPrinted>
  <dcterms:created xsi:type="dcterms:W3CDTF">2024-07-07T20:05:00Z</dcterms:created>
  <dcterms:modified xsi:type="dcterms:W3CDTF">2024-07-07T20:05:00Z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14dddebf-b239-44ff-9569-316d055a5009</vt:lpwstr>
  </property>
  <property fmtid="{D5CDD505-2E9C-101B-9397-08002B2CF9AE}" pid="4" name="TaxKeyword">
    <vt:lpwstr/>
  </property>
</Properties>
</file>